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59B5" w14:textId="4417B934" w:rsidR="00C60527" w:rsidRDefault="00ED6EE9" w:rsidP="00ED6EE9">
      <w:pPr>
        <w:jc w:val="center"/>
        <w:rPr>
          <w:sz w:val="44"/>
          <w:szCs w:val="44"/>
        </w:rPr>
      </w:pPr>
      <w:r w:rsidRPr="00ED6EE9">
        <w:rPr>
          <w:sz w:val="44"/>
          <w:szCs w:val="44"/>
        </w:rPr>
        <w:t xml:space="preserve">Sussex Elite Legends </w:t>
      </w:r>
      <w:r w:rsidRPr="00ED6EE9">
        <w:rPr>
          <w:sz w:val="44"/>
          <w:szCs w:val="44"/>
        </w:rPr>
        <w:t>Equipment Rental Agreement</w:t>
      </w:r>
    </w:p>
    <w:p w14:paraId="17770968" w14:textId="1BC2033A" w:rsidR="00ED6EE9" w:rsidRPr="00ED6EE9" w:rsidRDefault="00ED6EE9" w:rsidP="00ED6EE9">
      <w:r w:rsidRPr="00ED6EE9">
        <w:t>The undersigned has received the following football equipment for use in th</w:t>
      </w:r>
      <w:r>
        <w:t xml:space="preserve">e 2022 Sussex Elite Legends </w:t>
      </w:r>
    </w:p>
    <w:p w14:paraId="5D28DCF4" w14:textId="7D0288A8" w:rsidR="00ED6EE9" w:rsidRDefault="00ED6EE9" w:rsidP="00ED6EE9">
      <w:r w:rsidRPr="00ED6EE9">
        <w:t>Youth Football season.</w:t>
      </w:r>
    </w:p>
    <w:tbl>
      <w:tblPr>
        <w:tblStyle w:val="TableGrid"/>
        <w:tblW w:w="0" w:type="auto"/>
        <w:tblLook w:val="04A0" w:firstRow="1" w:lastRow="0" w:firstColumn="1" w:lastColumn="0" w:noHBand="0" w:noVBand="1"/>
      </w:tblPr>
      <w:tblGrid>
        <w:gridCol w:w="1870"/>
        <w:gridCol w:w="1870"/>
        <w:gridCol w:w="1870"/>
        <w:gridCol w:w="1870"/>
        <w:gridCol w:w="1870"/>
      </w:tblGrid>
      <w:tr w:rsidR="00ED6EE9" w14:paraId="31420C3E" w14:textId="77777777" w:rsidTr="00ED6EE9">
        <w:trPr>
          <w:trHeight w:val="782"/>
        </w:trPr>
        <w:tc>
          <w:tcPr>
            <w:tcW w:w="1870" w:type="dxa"/>
          </w:tcPr>
          <w:p w14:paraId="4787C8A0" w14:textId="2222A854" w:rsidR="00ED6EE9" w:rsidRPr="00ED6EE9" w:rsidRDefault="00ED6EE9" w:rsidP="00ED6EE9">
            <w:pPr>
              <w:jc w:val="center"/>
              <w:rPr>
                <w:b/>
                <w:bCs/>
                <w:sz w:val="28"/>
                <w:szCs w:val="28"/>
              </w:rPr>
            </w:pPr>
            <w:r>
              <w:rPr>
                <w:b/>
                <w:bCs/>
                <w:sz w:val="28"/>
                <w:szCs w:val="28"/>
              </w:rPr>
              <w:t xml:space="preserve">Issued </w:t>
            </w:r>
          </w:p>
        </w:tc>
        <w:tc>
          <w:tcPr>
            <w:tcW w:w="1870" w:type="dxa"/>
          </w:tcPr>
          <w:p w14:paraId="3F286DBA" w14:textId="1C3C5B4D" w:rsidR="00ED6EE9" w:rsidRPr="00ED6EE9" w:rsidRDefault="00ED6EE9" w:rsidP="00ED6EE9">
            <w:pPr>
              <w:jc w:val="center"/>
              <w:rPr>
                <w:b/>
                <w:bCs/>
              </w:rPr>
            </w:pPr>
            <w:r w:rsidRPr="00ED6EE9">
              <w:rPr>
                <w:b/>
                <w:bCs/>
                <w:sz w:val="28"/>
                <w:szCs w:val="28"/>
              </w:rPr>
              <w:t>Equipment</w:t>
            </w:r>
            <w:r>
              <w:rPr>
                <w:b/>
                <w:bCs/>
              </w:rPr>
              <w:t xml:space="preserve"> </w:t>
            </w:r>
          </w:p>
        </w:tc>
        <w:tc>
          <w:tcPr>
            <w:tcW w:w="1870" w:type="dxa"/>
          </w:tcPr>
          <w:p w14:paraId="38478515" w14:textId="77777777" w:rsidR="00ED6EE9" w:rsidRDefault="00ED6EE9" w:rsidP="00ED6EE9">
            <w:pPr>
              <w:jc w:val="center"/>
              <w:rPr>
                <w:b/>
                <w:bCs/>
                <w:sz w:val="24"/>
                <w:szCs w:val="24"/>
              </w:rPr>
            </w:pPr>
            <w:r>
              <w:rPr>
                <w:b/>
                <w:bCs/>
                <w:sz w:val="24"/>
                <w:szCs w:val="24"/>
              </w:rPr>
              <w:t xml:space="preserve">Replacement </w:t>
            </w:r>
          </w:p>
          <w:p w14:paraId="0D065CFA" w14:textId="7E8BEB30" w:rsidR="00ED6EE9" w:rsidRPr="00ED6EE9" w:rsidRDefault="00ED6EE9" w:rsidP="00ED6EE9">
            <w:pPr>
              <w:jc w:val="center"/>
              <w:rPr>
                <w:b/>
                <w:bCs/>
                <w:sz w:val="24"/>
                <w:szCs w:val="24"/>
              </w:rPr>
            </w:pPr>
            <w:r>
              <w:rPr>
                <w:b/>
                <w:bCs/>
                <w:sz w:val="24"/>
                <w:szCs w:val="24"/>
              </w:rPr>
              <w:t xml:space="preserve">Cost </w:t>
            </w:r>
          </w:p>
        </w:tc>
        <w:tc>
          <w:tcPr>
            <w:tcW w:w="1870" w:type="dxa"/>
          </w:tcPr>
          <w:p w14:paraId="4829A595" w14:textId="5CD8528C" w:rsidR="00ED6EE9" w:rsidRPr="00ED6EE9" w:rsidRDefault="00ED6EE9" w:rsidP="00ED6EE9">
            <w:pPr>
              <w:jc w:val="center"/>
              <w:rPr>
                <w:b/>
                <w:bCs/>
                <w:sz w:val="28"/>
                <w:szCs w:val="28"/>
              </w:rPr>
            </w:pPr>
            <w:r>
              <w:rPr>
                <w:b/>
                <w:bCs/>
                <w:sz w:val="28"/>
                <w:szCs w:val="28"/>
              </w:rPr>
              <w:t>Size</w:t>
            </w:r>
          </w:p>
        </w:tc>
        <w:tc>
          <w:tcPr>
            <w:tcW w:w="1870" w:type="dxa"/>
          </w:tcPr>
          <w:p w14:paraId="00C218E7" w14:textId="3E4715A8" w:rsidR="00ED6EE9" w:rsidRPr="00ED6EE9" w:rsidRDefault="00ED6EE9" w:rsidP="00ED6EE9">
            <w:pPr>
              <w:jc w:val="center"/>
              <w:rPr>
                <w:b/>
                <w:bCs/>
                <w:sz w:val="24"/>
                <w:szCs w:val="24"/>
              </w:rPr>
            </w:pPr>
            <w:r>
              <w:rPr>
                <w:b/>
                <w:bCs/>
                <w:sz w:val="24"/>
                <w:szCs w:val="24"/>
              </w:rPr>
              <w:t xml:space="preserve">Returned </w:t>
            </w:r>
          </w:p>
        </w:tc>
      </w:tr>
      <w:tr w:rsidR="00ED6EE9" w14:paraId="008CD43A" w14:textId="77777777" w:rsidTr="00ED6EE9">
        <w:trPr>
          <w:trHeight w:val="1223"/>
        </w:trPr>
        <w:tc>
          <w:tcPr>
            <w:tcW w:w="1870" w:type="dxa"/>
          </w:tcPr>
          <w:p w14:paraId="4DDC7473" w14:textId="77777777" w:rsidR="00ED6EE9" w:rsidRDefault="00ED6EE9" w:rsidP="00ED6EE9"/>
        </w:tc>
        <w:tc>
          <w:tcPr>
            <w:tcW w:w="1870" w:type="dxa"/>
          </w:tcPr>
          <w:p w14:paraId="684C9F69" w14:textId="77777777" w:rsidR="00ED6EE9" w:rsidRDefault="00ED6EE9" w:rsidP="00ED6EE9">
            <w:pPr>
              <w:jc w:val="center"/>
              <w:rPr>
                <w:b/>
                <w:bCs/>
                <w:sz w:val="28"/>
                <w:szCs w:val="28"/>
              </w:rPr>
            </w:pPr>
          </w:p>
          <w:p w14:paraId="1D6C4186" w14:textId="711FB416" w:rsidR="00ED6EE9" w:rsidRPr="00ED6EE9" w:rsidRDefault="00ED6EE9" w:rsidP="00ED6EE9">
            <w:pPr>
              <w:jc w:val="center"/>
              <w:rPr>
                <w:b/>
                <w:bCs/>
                <w:sz w:val="28"/>
                <w:szCs w:val="28"/>
              </w:rPr>
            </w:pPr>
            <w:r w:rsidRPr="00ED6EE9">
              <w:rPr>
                <w:b/>
                <w:bCs/>
                <w:sz w:val="28"/>
                <w:szCs w:val="28"/>
              </w:rPr>
              <w:t>Helmet</w:t>
            </w:r>
          </w:p>
        </w:tc>
        <w:tc>
          <w:tcPr>
            <w:tcW w:w="1870" w:type="dxa"/>
          </w:tcPr>
          <w:p w14:paraId="49D4067E" w14:textId="77777777" w:rsidR="00ED6EE9" w:rsidRDefault="00ED6EE9" w:rsidP="00ED6EE9">
            <w:pPr>
              <w:jc w:val="center"/>
              <w:rPr>
                <w:b/>
                <w:bCs/>
                <w:sz w:val="28"/>
                <w:szCs w:val="28"/>
              </w:rPr>
            </w:pPr>
          </w:p>
          <w:p w14:paraId="5D1A7676" w14:textId="5E8C5CE1" w:rsidR="00ED6EE9" w:rsidRPr="00ED6EE9" w:rsidRDefault="00ED6EE9" w:rsidP="00ED6EE9">
            <w:pPr>
              <w:jc w:val="center"/>
              <w:rPr>
                <w:b/>
                <w:bCs/>
              </w:rPr>
            </w:pPr>
            <w:r w:rsidRPr="00ED6EE9">
              <w:rPr>
                <w:b/>
                <w:bCs/>
                <w:sz w:val="28"/>
                <w:szCs w:val="28"/>
              </w:rPr>
              <w:t>$140</w:t>
            </w:r>
          </w:p>
        </w:tc>
        <w:tc>
          <w:tcPr>
            <w:tcW w:w="1870" w:type="dxa"/>
          </w:tcPr>
          <w:p w14:paraId="5B3F8354" w14:textId="77777777" w:rsidR="00ED6EE9" w:rsidRDefault="00ED6EE9" w:rsidP="00ED6EE9"/>
        </w:tc>
        <w:tc>
          <w:tcPr>
            <w:tcW w:w="1870" w:type="dxa"/>
          </w:tcPr>
          <w:p w14:paraId="2E9E0E06" w14:textId="77777777" w:rsidR="00ED6EE9" w:rsidRDefault="00ED6EE9" w:rsidP="00ED6EE9"/>
        </w:tc>
      </w:tr>
      <w:tr w:rsidR="00ED6EE9" w14:paraId="42BAEA0D" w14:textId="77777777" w:rsidTr="00ED6EE9">
        <w:trPr>
          <w:trHeight w:val="1133"/>
        </w:trPr>
        <w:tc>
          <w:tcPr>
            <w:tcW w:w="1870" w:type="dxa"/>
          </w:tcPr>
          <w:p w14:paraId="35B65298" w14:textId="77777777" w:rsidR="00ED6EE9" w:rsidRDefault="00ED6EE9" w:rsidP="00ED6EE9"/>
        </w:tc>
        <w:tc>
          <w:tcPr>
            <w:tcW w:w="1870" w:type="dxa"/>
          </w:tcPr>
          <w:p w14:paraId="6CDCE3E5" w14:textId="77777777" w:rsidR="00ED6EE9" w:rsidRDefault="00ED6EE9" w:rsidP="00ED6EE9">
            <w:pPr>
              <w:tabs>
                <w:tab w:val="center" w:pos="827"/>
              </w:tabs>
              <w:rPr>
                <w:b/>
                <w:bCs/>
                <w:sz w:val="24"/>
                <w:szCs w:val="24"/>
              </w:rPr>
            </w:pPr>
            <w:r>
              <w:rPr>
                <w:b/>
                <w:bCs/>
                <w:sz w:val="24"/>
                <w:szCs w:val="24"/>
              </w:rPr>
              <w:tab/>
            </w:r>
          </w:p>
          <w:p w14:paraId="2E8B5A6D" w14:textId="586D1C20" w:rsidR="00ED6EE9" w:rsidRPr="00ED6EE9" w:rsidRDefault="00ED6EE9" w:rsidP="00ED6EE9">
            <w:pPr>
              <w:tabs>
                <w:tab w:val="center" w:pos="827"/>
              </w:tabs>
              <w:rPr>
                <w:b/>
                <w:bCs/>
              </w:rPr>
            </w:pPr>
            <w:r w:rsidRPr="00ED6EE9">
              <w:rPr>
                <w:b/>
                <w:bCs/>
                <w:sz w:val="24"/>
                <w:szCs w:val="24"/>
              </w:rPr>
              <w:t>Shoulder Pads</w:t>
            </w:r>
          </w:p>
        </w:tc>
        <w:tc>
          <w:tcPr>
            <w:tcW w:w="1870" w:type="dxa"/>
          </w:tcPr>
          <w:p w14:paraId="22B0FD70" w14:textId="77777777" w:rsidR="00ED6EE9" w:rsidRDefault="00ED6EE9" w:rsidP="00ED6EE9">
            <w:pPr>
              <w:tabs>
                <w:tab w:val="left" w:pos="600"/>
                <w:tab w:val="center" w:pos="827"/>
              </w:tabs>
              <w:rPr>
                <w:b/>
                <w:bCs/>
                <w:sz w:val="28"/>
                <w:szCs w:val="28"/>
              </w:rPr>
            </w:pPr>
            <w:r>
              <w:rPr>
                <w:b/>
                <w:bCs/>
                <w:sz w:val="28"/>
                <w:szCs w:val="28"/>
              </w:rPr>
              <w:tab/>
            </w:r>
          </w:p>
          <w:p w14:paraId="3318D84C" w14:textId="5EE2179E" w:rsidR="00ED6EE9" w:rsidRPr="00ED6EE9" w:rsidRDefault="00ED6EE9" w:rsidP="00ED6EE9">
            <w:pPr>
              <w:tabs>
                <w:tab w:val="left" w:pos="600"/>
                <w:tab w:val="center" w:pos="827"/>
              </w:tabs>
              <w:rPr>
                <w:b/>
                <w:bCs/>
              </w:rPr>
            </w:pPr>
            <w:r>
              <w:rPr>
                <w:b/>
                <w:bCs/>
                <w:sz w:val="28"/>
                <w:szCs w:val="28"/>
              </w:rPr>
              <w:tab/>
            </w:r>
            <w:r w:rsidRPr="00ED6EE9">
              <w:rPr>
                <w:b/>
                <w:bCs/>
                <w:sz w:val="28"/>
                <w:szCs w:val="28"/>
              </w:rPr>
              <w:t>$80</w:t>
            </w:r>
          </w:p>
        </w:tc>
        <w:tc>
          <w:tcPr>
            <w:tcW w:w="1870" w:type="dxa"/>
          </w:tcPr>
          <w:p w14:paraId="5B2EA723" w14:textId="77777777" w:rsidR="00ED6EE9" w:rsidRDefault="00ED6EE9" w:rsidP="00ED6EE9"/>
        </w:tc>
        <w:tc>
          <w:tcPr>
            <w:tcW w:w="1870" w:type="dxa"/>
          </w:tcPr>
          <w:p w14:paraId="27CEC727" w14:textId="77777777" w:rsidR="00ED6EE9" w:rsidRDefault="00ED6EE9" w:rsidP="00ED6EE9"/>
        </w:tc>
      </w:tr>
    </w:tbl>
    <w:p w14:paraId="654184E6" w14:textId="4CB91284" w:rsidR="00ED6EE9" w:rsidRDefault="00ED6EE9" w:rsidP="00ED6EE9"/>
    <w:p w14:paraId="67484E37" w14:textId="05BE07B9" w:rsidR="00ED6EE9" w:rsidRDefault="00ED6EE9" w:rsidP="00ED6EE9">
      <w:r w:rsidRPr="00ED6EE9">
        <w:t xml:space="preserve">I acknowledge that the equipment listed above is the property of the </w:t>
      </w:r>
      <w:r>
        <w:t>SEL</w:t>
      </w:r>
      <w:r w:rsidRPr="00ED6EE9">
        <w:t xml:space="preserve"> and that I am obligated to return the equipment at the conclusion of the season or when requested to do so. I acknowledge that if I fail to return the equipment described herein or if the equipment is damaged, except what is deemed by the </w:t>
      </w:r>
      <w:r>
        <w:t>SEL</w:t>
      </w:r>
      <w:r w:rsidRPr="00ED6EE9">
        <w:t xml:space="preserve"> as normal wear and tear, that I shall be responsible to pay to the </w:t>
      </w:r>
      <w:r>
        <w:t>SEL</w:t>
      </w:r>
      <w:r w:rsidRPr="00ED6EE9">
        <w:t xml:space="preserve"> the replacement cost of the equipment. Failure to return the equipment will constitute theft.</w:t>
      </w:r>
    </w:p>
    <w:p w14:paraId="663B095D" w14:textId="5C415DB6" w:rsidR="00ED6EE9" w:rsidRDefault="00ED6EE9" w:rsidP="00ED6EE9">
      <w:r w:rsidRPr="00ED6EE9">
        <w:t xml:space="preserve">I recognize, acknowledge, accept, and assume the potential risks of injuries and dangers involved in participation in the sport of football and related activities up to and including the potential or permanent disability and death. I accept the equipment “as is”. I acknowledge and agree that the </w:t>
      </w:r>
      <w:r>
        <w:t xml:space="preserve">SEL </w:t>
      </w:r>
      <w:r w:rsidRPr="00ED6EE9">
        <w:t xml:space="preserve">should not assume responsibility for, nor guarantee the personal safety of participants, nor does the </w:t>
      </w:r>
      <w:r>
        <w:t>SEL</w:t>
      </w:r>
      <w:r w:rsidRPr="00ED6EE9">
        <w:t xml:space="preserve"> warranty, guarantee or assume responsibility for the borrowed equipment.</w:t>
      </w:r>
    </w:p>
    <w:p w14:paraId="52B50102" w14:textId="57C9BE5A" w:rsidR="00ED6EE9" w:rsidRDefault="00ED6EE9" w:rsidP="00ED6EE9">
      <w:r w:rsidRPr="00ED6EE9">
        <w:t xml:space="preserve">Further, I hereby release, waive, covenant not to sue, and agree to hold harmless, defend and indemnify the </w:t>
      </w:r>
      <w:r>
        <w:t>SEL</w:t>
      </w:r>
      <w:r w:rsidRPr="00ED6EE9">
        <w:t xml:space="preserve"> administrators, board, officers, coaches, members, employees, agents, and representatives from </w:t>
      </w:r>
      <w:proofErr w:type="gramStart"/>
      <w:r w:rsidRPr="00ED6EE9">
        <w:t>any and all</w:t>
      </w:r>
      <w:proofErr w:type="gramEnd"/>
      <w:r w:rsidRPr="00ED6EE9">
        <w:t xml:space="preserve"> liability, damages, claims, demands, or causes of action of any kind and/or nature of which may arise from use of the equipment borrowed from the </w:t>
      </w:r>
      <w:r>
        <w:t>SEL</w:t>
      </w:r>
      <w:r w:rsidRPr="00ED6EE9">
        <w:t>. I further acknowledge that we have carefully read the foregoing Release and Acknowledgement and know the contents thereof and sign this Release and Acknowledgement as a free and voluntary act.</w:t>
      </w:r>
    </w:p>
    <w:p w14:paraId="37DF3670" w14:textId="47D95A37" w:rsidR="003C4B6B" w:rsidRDefault="003C4B6B" w:rsidP="003C4B6B">
      <w:pPr>
        <w:rPr>
          <w:u w:val="single"/>
        </w:rPr>
      </w:pPr>
      <w:r w:rsidRPr="003C4B6B">
        <w:rPr>
          <w:u w:val="single"/>
        </w:rPr>
        <w:t>Date: ____________________</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800708" w14:textId="19D2350B" w:rsidR="003C4B6B" w:rsidRDefault="003C4B6B" w:rsidP="003C4B6B">
      <w:pPr>
        <w:rPr>
          <w:u w:val="single"/>
        </w:rPr>
      </w:pPr>
      <w:r w:rsidRPr="003C4B6B">
        <w:rPr>
          <w:u w:val="single"/>
        </w:rPr>
        <w:t>Player Name(s)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6F1EB5" w14:textId="19C21B68" w:rsidR="003C4B6B" w:rsidRDefault="003C4B6B" w:rsidP="003C4B6B">
      <w:pPr>
        <w:rPr>
          <w:u w:val="single"/>
        </w:rPr>
      </w:pP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6F9A21" w14:textId="12F1630C" w:rsidR="003C4B6B" w:rsidRDefault="003C4B6B" w:rsidP="003C4B6B">
      <w:pPr>
        <w:rPr>
          <w:u w:val="single"/>
        </w:rPr>
      </w:pPr>
      <w:r>
        <w:rPr>
          <w:u w:val="single"/>
        </w:rPr>
        <w:t>Phone: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383F76" w14:textId="399F90C3" w:rsidR="003C4B6B" w:rsidRDefault="003C4B6B" w:rsidP="003C4B6B">
      <w:pPr>
        <w:rPr>
          <w:u w:val="single"/>
        </w:rPr>
      </w:pPr>
      <w:r>
        <w:rPr>
          <w:u w:val="single"/>
        </w:rPr>
        <w:t>Parent / Guardian Signature: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A51B5E" w14:textId="39815737" w:rsidR="003C4B6B" w:rsidRDefault="003C4B6B" w:rsidP="003C4B6B">
      <w:pPr>
        <w:rPr>
          <w:u w:val="single"/>
        </w:rPr>
      </w:pPr>
      <w:r>
        <w:rPr>
          <w:u w:val="single"/>
        </w:rPr>
        <w:t>Print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AE4670" w14:textId="77777777" w:rsidR="003C4B6B" w:rsidRPr="003C4B6B" w:rsidRDefault="003C4B6B" w:rsidP="003C4B6B">
      <w:pPr>
        <w:rPr>
          <w:u w:val="single"/>
        </w:rPr>
      </w:pPr>
    </w:p>
    <w:p w14:paraId="719859E7" w14:textId="40E385AE" w:rsidR="00ED6EE9" w:rsidRPr="003C4B6B" w:rsidRDefault="00ED6EE9" w:rsidP="003C4B6B">
      <w:pPr>
        <w:rPr>
          <w:u w:val="single"/>
        </w:rPr>
      </w:pPr>
    </w:p>
    <w:sectPr w:rsidR="00ED6EE9" w:rsidRPr="003C4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E9"/>
    <w:rsid w:val="003C4B6B"/>
    <w:rsid w:val="00C60527"/>
    <w:rsid w:val="00ED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376D"/>
  <w15:chartTrackingRefBased/>
  <w15:docId w15:val="{76247C9B-A208-433A-9FEE-F6050CF0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63B40-D42D-4AB4-A9D1-56F5B082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Aaron (DelDOT)</dc:creator>
  <cp:keywords/>
  <dc:description/>
  <cp:lastModifiedBy>White, Aaron (DelDOT)</cp:lastModifiedBy>
  <cp:revision>1</cp:revision>
  <dcterms:created xsi:type="dcterms:W3CDTF">2022-07-19T17:55:00Z</dcterms:created>
  <dcterms:modified xsi:type="dcterms:W3CDTF">2022-07-19T18:18:00Z</dcterms:modified>
</cp:coreProperties>
</file>